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E6" w:rsidRDefault="004264E6" w:rsidP="004264E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264E6">
        <w:rPr>
          <w:rFonts w:ascii="Times New Roman" w:hAnsi="Times New Roman" w:cs="Times New Roman"/>
          <w:b/>
          <w:bCs/>
          <w:spacing w:val="-6"/>
          <w:sz w:val="28"/>
          <w:szCs w:val="28"/>
        </w:rPr>
        <w:t>Госавтоинспекция Выселковского района предупреждает!</w:t>
      </w:r>
    </w:p>
    <w:p w:rsidR="004264E6" w:rsidRPr="004264E6" w:rsidRDefault="004264E6" w:rsidP="004264E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7B5AF2" w:rsidRDefault="007B5AF2" w:rsidP="007B5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Водитель, лишенный права управления, обязан самостоятельно сдать водительское удостоверение в течение  трех рабочих  дней со дня вступления в законную силу постановления суда о назначении данного административного наказания, в ближайшее  отделение ГИБДД. </w:t>
      </w:r>
      <w:r>
        <w:rPr>
          <w:rFonts w:ascii="Times New Roman" w:hAnsi="Times New Roman" w:cs="Times New Roman"/>
          <w:sz w:val="28"/>
          <w:szCs w:val="28"/>
        </w:rPr>
        <w:t>В случае утраты водительского удостоверения гражданин должен заявить об этом в подразделение Госавтоинспекции в тот же срок.</w:t>
      </w:r>
    </w:p>
    <w:p w:rsidR="007B5AF2" w:rsidRDefault="007B5AF2" w:rsidP="007B5AF2">
      <w:pPr>
        <w:pStyle w:val="a3"/>
        <w:spacing w:line="276" w:lineRule="auto"/>
        <w:ind w:firstLine="0"/>
        <w:jc w:val="both"/>
        <w:rPr>
          <w:b w:val="0"/>
          <w:bCs w:val="0"/>
          <w:spacing w:val="-6"/>
          <w:szCs w:val="28"/>
        </w:rPr>
      </w:pPr>
      <w:r>
        <w:rPr>
          <w:b w:val="0"/>
          <w:bCs w:val="0"/>
          <w:spacing w:val="-6"/>
          <w:szCs w:val="28"/>
        </w:rPr>
        <w:tab/>
        <w:t>В случае уклонения водителя, лишенного специального права, от сдачи водительского удостоверения, срок лишения права управления транспортными средствами прерывается. Срок лишения начинается со дня сдачи лицом либо изъятия у гражданина водительского удостоверения или получения органом ГИБДД от лица заявления об его утрате. Таким образом,  не сдав водительское удостоверени</w:t>
      </w:r>
      <w:r w:rsidR="009C72CE">
        <w:rPr>
          <w:b w:val="0"/>
          <w:bCs w:val="0"/>
          <w:spacing w:val="-6"/>
          <w:szCs w:val="28"/>
        </w:rPr>
        <w:t>е</w:t>
      </w:r>
      <w:r>
        <w:rPr>
          <w:b w:val="0"/>
          <w:bCs w:val="0"/>
          <w:spacing w:val="-6"/>
          <w:szCs w:val="28"/>
        </w:rPr>
        <w:t xml:space="preserve"> в установленный срок, можно самому себе увеличить срок лишения права управления транспортными средствами.</w:t>
      </w:r>
    </w:p>
    <w:p w:rsidR="007B5AF2" w:rsidRDefault="007B5AF2" w:rsidP="007B5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гражданин, продолжает управлять транспортными средствами в период лишения права управления то в соответствии с ч. 2 ст. 12.7 КоАП РФ ему грозить наложение административного штрафа в размере 30 тысяч рублей либо административный арест на срок до 15 суток, либо обязательные работы на срок от ста до двухсот часов.</w:t>
      </w:r>
    </w:p>
    <w:p w:rsidR="007B5AF2" w:rsidRDefault="007B5AF2" w:rsidP="007B5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031" w:rsidRDefault="00D10031" w:rsidP="007B5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3BF" w:rsidRPr="00C03A33" w:rsidRDefault="00C03A33">
      <w:pPr>
        <w:rPr>
          <w:rFonts w:ascii="Times New Roman" w:hAnsi="Times New Roman" w:cs="Times New Roman"/>
          <w:sz w:val="28"/>
          <w:szCs w:val="28"/>
        </w:rPr>
      </w:pPr>
      <w:r w:rsidRPr="00C03A33">
        <w:rPr>
          <w:rFonts w:ascii="Times New Roman" w:hAnsi="Times New Roman" w:cs="Times New Roman"/>
          <w:sz w:val="28"/>
          <w:szCs w:val="28"/>
        </w:rPr>
        <w:t xml:space="preserve">ОГИБДД Отдела МВД России по </w:t>
      </w:r>
      <w:r w:rsidR="004264E6">
        <w:rPr>
          <w:rFonts w:ascii="Times New Roman" w:hAnsi="Times New Roman" w:cs="Times New Roman"/>
          <w:sz w:val="28"/>
          <w:szCs w:val="28"/>
        </w:rPr>
        <w:t>Выселковскому району</w:t>
      </w:r>
      <w:r w:rsidRPr="00C03A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33BF" w:rsidRPr="00C03A33" w:rsidSect="00F9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AF2"/>
    <w:rsid w:val="004264E6"/>
    <w:rsid w:val="00433A01"/>
    <w:rsid w:val="007B5AF2"/>
    <w:rsid w:val="0082762B"/>
    <w:rsid w:val="00916BC8"/>
    <w:rsid w:val="009C72CE"/>
    <w:rsid w:val="00C03A33"/>
    <w:rsid w:val="00D10031"/>
    <w:rsid w:val="00D96DEA"/>
    <w:rsid w:val="00F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B5AF2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B5A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Настенко</dc:creator>
  <cp:lastModifiedBy>ПавловаИ</cp:lastModifiedBy>
  <cp:revision>4</cp:revision>
  <dcterms:created xsi:type="dcterms:W3CDTF">2019-01-24T12:11:00Z</dcterms:created>
  <dcterms:modified xsi:type="dcterms:W3CDTF">2019-01-24T12:50:00Z</dcterms:modified>
</cp:coreProperties>
</file>